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CE9" w:rsidRPr="00877D21" w:rsidRDefault="00C71144" w:rsidP="00C71144">
      <w:pPr>
        <w:jc w:val="center"/>
        <w:rPr>
          <w:b/>
          <w:bCs/>
          <w:sz w:val="28"/>
          <w:szCs w:val="28"/>
          <w:u w:val="single"/>
          <w:lang w:val="en-GB" w:bidi="si-LK"/>
        </w:rPr>
      </w:pPr>
      <w:r w:rsidRPr="00877D21">
        <w:rPr>
          <w:rFonts w:hint="cs"/>
          <w:b/>
          <w:bCs/>
          <w:sz w:val="28"/>
          <w:szCs w:val="28"/>
          <w:u w:val="single"/>
          <w:cs/>
          <w:lang w:val="en-GB" w:bidi="si-LK"/>
        </w:rPr>
        <w:t>මිනුවන්ගොඩ අධ්‍යාපන කලාපය -</w:t>
      </w:r>
      <w:r w:rsidR="00877D21">
        <w:rPr>
          <w:rFonts w:hint="cs"/>
          <w:b/>
          <w:bCs/>
          <w:sz w:val="28"/>
          <w:szCs w:val="28"/>
          <w:u w:val="single"/>
          <w:cs/>
          <w:lang w:val="en-GB" w:bidi="si-LK"/>
        </w:rPr>
        <w:t xml:space="preserve"> </w:t>
      </w:r>
      <w:r w:rsidRPr="00877D21">
        <w:rPr>
          <w:rFonts w:hint="cs"/>
          <w:b/>
          <w:bCs/>
          <w:sz w:val="28"/>
          <w:szCs w:val="28"/>
          <w:u w:val="single"/>
          <w:cs/>
          <w:lang w:val="en-GB" w:bidi="si-LK"/>
        </w:rPr>
        <w:t>කාර්ය පත්‍රිකාව</w:t>
      </w:r>
    </w:p>
    <w:p w:rsidR="00C71144" w:rsidRPr="00877D21" w:rsidRDefault="004513A5" w:rsidP="00C71144">
      <w:pPr>
        <w:jc w:val="center"/>
        <w:rPr>
          <w:b/>
          <w:bCs/>
          <w:sz w:val="28"/>
          <w:szCs w:val="28"/>
          <w:u w:val="single"/>
          <w:lang w:val="en-GB" w:bidi="si-LK"/>
        </w:rPr>
      </w:pPr>
      <w:r>
        <w:rPr>
          <w:rFonts w:ascii="Iskoola Pota" w:hAnsi="Iskoola Pota" w:cs="Iskoola Pota" w:hint="cs"/>
          <w:b/>
          <w:bCs/>
          <w:sz w:val="28"/>
          <w:szCs w:val="28"/>
          <w:u w:val="single"/>
          <w:cs/>
          <w:lang w:val="en-GB" w:bidi="si-LK"/>
        </w:rPr>
        <w:t xml:space="preserve">බුද්ධ ධර්මය- </w:t>
      </w:r>
      <w:r>
        <w:rPr>
          <w:rFonts w:ascii="Iskoola Pota" w:hAnsi="Iskoola Pota" w:cs="Iskoola Pota" w:hint="cs"/>
          <w:b/>
          <w:bCs/>
          <w:sz w:val="28"/>
          <w:szCs w:val="28"/>
          <w:u w:val="single"/>
          <w:lang w:val="en-GB" w:bidi="si-LK"/>
        </w:rPr>
        <w:t xml:space="preserve">  </w:t>
      </w:r>
      <w:r w:rsidR="00C71144" w:rsidRPr="00877D21">
        <w:rPr>
          <w:rFonts w:ascii="Iskoola Pota" w:hAnsi="Iskoola Pota" w:cs="Iskoola Pota" w:hint="cs"/>
          <w:b/>
          <w:bCs/>
          <w:sz w:val="28"/>
          <w:szCs w:val="28"/>
          <w:u w:val="single"/>
          <w:cs/>
          <w:lang w:val="en-GB" w:bidi="si-LK"/>
        </w:rPr>
        <w:t>7</w:t>
      </w:r>
      <w:r w:rsidR="00C71144" w:rsidRPr="00877D21">
        <w:rPr>
          <w:rFonts w:hint="cs"/>
          <w:b/>
          <w:bCs/>
          <w:sz w:val="28"/>
          <w:szCs w:val="28"/>
          <w:u w:val="single"/>
          <w:cs/>
          <w:lang w:val="en-GB" w:bidi="si-LK"/>
        </w:rPr>
        <w:t xml:space="preserve"> ශ්‍රේණීය - 1 පාඩම</w:t>
      </w:r>
    </w:p>
    <w:p w:rsidR="00877D21" w:rsidRPr="00877D21" w:rsidRDefault="00877D21" w:rsidP="00877D21">
      <w:pPr>
        <w:jc w:val="both"/>
        <w:rPr>
          <w:sz w:val="32"/>
          <w:szCs w:val="32"/>
          <w:u w:val="single"/>
          <w:lang w:val="en-GB" w:bidi="si-LK"/>
        </w:rPr>
      </w:pPr>
    </w:p>
    <w:p w:rsidR="00C71144" w:rsidRPr="00877D21" w:rsidRDefault="00C71144" w:rsidP="00877D21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8"/>
          <w:szCs w:val="28"/>
          <w:lang w:val="en-GB" w:bidi="si-LK"/>
        </w:rPr>
      </w:pPr>
      <w:r w:rsidRPr="00877D21">
        <w:rPr>
          <w:rFonts w:ascii="Calibri" w:hAnsi="Calibri" w:cs="Iskoola Pota"/>
          <w:sz w:val="28"/>
          <w:szCs w:val="28"/>
          <w:cs/>
          <w:lang w:val="en-GB" w:bidi="si-LK"/>
        </w:rPr>
        <w:t>සම්බුද්ධත්වයෙන් අනතුරුව ලෝක සත්වයාගේ හිත සුව පිණිස දහම් දෙසීම සදහා බුදුරජාණන් වහන්සේට ආරාධනා කරනු ලැබුයේ</w:t>
      </w:r>
      <w:r w:rsidR="00877D21" w:rsidRPr="00877D21">
        <w:rPr>
          <w:rFonts w:ascii="Calibri" w:hAnsi="Calibri" w:hint="cs"/>
          <w:sz w:val="28"/>
          <w:szCs w:val="28"/>
          <w:cs/>
          <w:lang w:val="en-GB" w:bidi="si-LK"/>
        </w:rPr>
        <w:t xml:space="preserve"> කවුරුන් ද?</w:t>
      </w:r>
    </w:p>
    <w:p w:rsidR="00877D21" w:rsidRPr="00877D21" w:rsidRDefault="00877D21" w:rsidP="00877D21">
      <w:pPr>
        <w:pStyle w:val="ListParagraph"/>
        <w:jc w:val="both"/>
        <w:rPr>
          <w:rFonts w:ascii="Calibri" w:hAnsi="Calibri"/>
          <w:sz w:val="28"/>
          <w:szCs w:val="28"/>
          <w:lang w:val="en-GB" w:bidi="si-LK"/>
        </w:rPr>
      </w:pPr>
    </w:p>
    <w:p w:rsidR="00877D21" w:rsidRPr="00877D21" w:rsidRDefault="00877D21" w:rsidP="00877D21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8"/>
          <w:szCs w:val="28"/>
          <w:lang w:val="en-GB" w:bidi="si-LK"/>
        </w:rPr>
      </w:pPr>
      <w:r w:rsidRPr="00877D21">
        <w:rPr>
          <w:rFonts w:cs="Iskoola Pota"/>
          <w:sz w:val="28"/>
          <w:szCs w:val="28"/>
          <w:cs/>
          <w:lang w:val="en-GB" w:bidi="si-LK"/>
        </w:rPr>
        <w:t>බුදුරජාණන් වහන්සේ සත් සතිය ගත කිරීමේ දී කළගුණ සැලකීම ආදර්ශයෙන් ලෝකයාට පෙන්වා දුන්නේ</w:t>
      </w:r>
      <w:r w:rsidRPr="00877D21">
        <w:rPr>
          <w:rFonts w:hint="cs"/>
          <w:sz w:val="28"/>
          <w:szCs w:val="28"/>
          <w:cs/>
          <w:lang w:val="en-GB" w:bidi="si-LK"/>
        </w:rPr>
        <w:t xml:space="preserve"> කුමන සතියේ ද?</w:t>
      </w:r>
    </w:p>
    <w:p w:rsidR="00877D21" w:rsidRPr="00877D21" w:rsidRDefault="00877D21" w:rsidP="00877D21">
      <w:pPr>
        <w:pStyle w:val="ListParagraph"/>
        <w:jc w:val="both"/>
        <w:rPr>
          <w:rFonts w:ascii="Calibri" w:hAnsi="Calibri" w:cs="Iskoola Pota"/>
          <w:sz w:val="28"/>
          <w:szCs w:val="28"/>
          <w:cs/>
          <w:lang w:val="en-GB" w:bidi="si-LK"/>
        </w:rPr>
      </w:pPr>
    </w:p>
    <w:p w:rsidR="00877D21" w:rsidRPr="00877D21" w:rsidRDefault="00877D21" w:rsidP="00877D21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8"/>
          <w:szCs w:val="28"/>
          <w:lang w:val="en-GB" w:bidi="si-LK"/>
        </w:rPr>
      </w:pPr>
      <w:r w:rsidRPr="00877D21">
        <w:rPr>
          <w:rFonts w:ascii="Calibri" w:hAnsi="Calibri" w:cs="Iskoola Pota"/>
          <w:sz w:val="28"/>
          <w:szCs w:val="28"/>
          <w:cs/>
          <w:lang w:val="en-GB" w:bidi="si-LK"/>
        </w:rPr>
        <w:t xml:space="preserve"> බුද්ධත්වයෙන් අනතුරුව ඇසතු බෝරුක මූලයෙහි සහ ඒ අවට ස්ථානයන්හි සති හතක් ගත කළ බුදුරජාණන් වහන්සේ අභිධර්මය මෙනෙහි කරනු ලැබුයේ</w:t>
      </w:r>
      <w:r w:rsidRPr="00877D21">
        <w:rPr>
          <w:rFonts w:ascii="Calibri" w:hAnsi="Calibri" w:hint="cs"/>
          <w:sz w:val="28"/>
          <w:szCs w:val="28"/>
          <w:cs/>
          <w:lang w:val="en-GB" w:bidi="si-LK"/>
        </w:rPr>
        <w:t xml:space="preserve"> කුමන සතියේ ද?</w:t>
      </w:r>
    </w:p>
    <w:p w:rsidR="00877D21" w:rsidRPr="00877D21" w:rsidRDefault="00877D21" w:rsidP="00877D21">
      <w:pPr>
        <w:pStyle w:val="ListParagraph"/>
        <w:jc w:val="both"/>
        <w:rPr>
          <w:rFonts w:ascii="Calibri" w:hAnsi="Calibri" w:cs="Iskoola Pota"/>
          <w:sz w:val="28"/>
          <w:szCs w:val="28"/>
          <w:cs/>
          <w:lang w:val="en-GB" w:bidi="si-LK"/>
        </w:rPr>
      </w:pPr>
    </w:p>
    <w:p w:rsidR="00877D21" w:rsidRPr="00877D21" w:rsidRDefault="00877D21" w:rsidP="00877D21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8"/>
          <w:szCs w:val="28"/>
          <w:lang w:val="en-GB" w:bidi="si-LK"/>
        </w:rPr>
      </w:pPr>
      <w:r w:rsidRPr="00877D21">
        <w:rPr>
          <w:rFonts w:ascii="Calibri" w:hAnsi="Calibri" w:cs="Iskoola Pota"/>
          <w:sz w:val="28"/>
          <w:szCs w:val="28"/>
          <w:cs/>
          <w:lang w:val="en-GB" w:bidi="si-LK"/>
        </w:rPr>
        <w:t>බුදු සසුනෙහි පළමුව බුදුන් හා දහම් සරණ ගිය උපාසකවරුන් බවට පත්වුයේ</w:t>
      </w:r>
      <w:r w:rsidRPr="00877D21">
        <w:rPr>
          <w:rFonts w:ascii="Calibri" w:hAnsi="Calibri" w:hint="cs"/>
          <w:sz w:val="28"/>
          <w:szCs w:val="28"/>
          <w:cs/>
          <w:lang w:val="en-GB" w:bidi="si-LK"/>
        </w:rPr>
        <w:t xml:space="preserve"> කවුරුන්ද?</w:t>
      </w:r>
    </w:p>
    <w:p w:rsidR="00877D21" w:rsidRPr="00877D21" w:rsidRDefault="00877D21" w:rsidP="00877D21">
      <w:pPr>
        <w:pStyle w:val="ListParagraph"/>
        <w:jc w:val="both"/>
        <w:rPr>
          <w:rFonts w:ascii="Calibri" w:hAnsi="Calibri" w:cs="Iskoola Pota"/>
          <w:sz w:val="28"/>
          <w:szCs w:val="28"/>
          <w:cs/>
          <w:lang w:val="en-GB" w:bidi="si-LK"/>
        </w:rPr>
      </w:pPr>
    </w:p>
    <w:p w:rsidR="00877D21" w:rsidRPr="00877D21" w:rsidRDefault="00877D21" w:rsidP="00877D21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8"/>
          <w:szCs w:val="28"/>
          <w:lang w:val="en-GB" w:bidi="si-LK"/>
        </w:rPr>
      </w:pPr>
      <w:r w:rsidRPr="00877D21">
        <w:rPr>
          <w:rFonts w:ascii="Calibri" w:hAnsi="Calibri" w:cs="Iskoola Pota"/>
          <w:sz w:val="28"/>
          <w:szCs w:val="28"/>
          <w:cs/>
          <w:lang w:val="en-GB" w:bidi="si-LK"/>
        </w:rPr>
        <w:t>ප්‍රථම සංඝ සම්මේලනයට සහභාගි වු රහතන් වහන්සේලා ගණන</w:t>
      </w:r>
      <w:r w:rsidRPr="00877D21">
        <w:rPr>
          <w:rFonts w:ascii="Calibri" w:hAnsi="Calibri" w:hint="cs"/>
          <w:sz w:val="28"/>
          <w:szCs w:val="28"/>
          <w:cs/>
          <w:lang w:val="en-GB" w:bidi="si-LK"/>
        </w:rPr>
        <w:t xml:space="preserve"> කීය ද?</w:t>
      </w:r>
    </w:p>
    <w:p w:rsidR="00877D21" w:rsidRPr="00877D21" w:rsidRDefault="00877D21" w:rsidP="00877D21">
      <w:pPr>
        <w:pStyle w:val="ListParagraph"/>
        <w:jc w:val="both"/>
        <w:rPr>
          <w:rFonts w:ascii="Calibri" w:hAnsi="Calibri" w:cs="Iskoola Pota"/>
          <w:sz w:val="28"/>
          <w:szCs w:val="28"/>
          <w:cs/>
          <w:lang w:val="en-GB" w:bidi="si-LK"/>
        </w:rPr>
      </w:pPr>
    </w:p>
    <w:p w:rsidR="00877D21" w:rsidRPr="00877D21" w:rsidRDefault="00877D21" w:rsidP="00877D21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8"/>
          <w:szCs w:val="28"/>
          <w:lang w:val="en-GB" w:bidi="si-LK"/>
        </w:rPr>
      </w:pPr>
      <w:r w:rsidRPr="00877D21">
        <w:rPr>
          <w:rFonts w:ascii="Calibri" w:hAnsi="Calibri" w:cs="Iskoola Pota"/>
          <w:sz w:val="28"/>
          <w:szCs w:val="28"/>
          <w:cs/>
          <w:lang w:val="en-GB" w:bidi="si-LK"/>
        </w:rPr>
        <w:t>බිම්බිසාර රජතුමා විසින් සිදු කළ</w:t>
      </w:r>
      <w:r w:rsidRPr="00877D21">
        <w:rPr>
          <w:rFonts w:ascii="Calibri" w:hAnsi="Calibri"/>
          <w:sz w:val="28"/>
          <w:szCs w:val="28"/>
          <w:lang w:val="en-GB" w:bidi="si-LK"/>
        </w:rPr>
        <w:t xml:space="preserve">, </w:t>
      </w:r>
      <w:r w:rsidRPr="00877D21">
        <w:rPr>
          <w:rFonts w:ascii="Calibri" w:hAnsi="Calibri" w:cs="Iskoola Pota"/>
          <w:sz w:val="28"/>
          <w:szCs w:val="28"/>
          <w:cs/>
          <w:lang w:val="en-GB" w:bidi="si-LK"/>
        </w:rPr>
        <w:t>බුදු සසුනේ ප්‍රථම ආරාම පූජාව වනුයේ</w:t>
      </w:r>
      <w:r w:rsidRPr="00877D21">
        <w:rPr>
          <w:rFonts w:ascii="Calibri" w:hAnsi="Calibri" w:hint="cs"/>
          <w:sz w:val="28"/>
          <w:szCs w:val="28"/>
          <w:cs/>
          <w:lang w:val="en-GB" w:bidi="si-LK"/>
        </w:rPr>
        <w:t xml:space="preserve"> කුමක් ද?</w:t>
      </w:r>
    </w:p>
    <w:p w:rsidR="00877D21" w:rsidRPr="00877D21" w:rsidRDefault="00877D21" w:rsidP="00877D21">
      <w:pPr>
        <w:pStyle w:val="ListParagraph"/>
        <w:jc w:val="both"/>
        <w:rPr>
          <w:rFonts w:ascii="Calibri" w:hAnsi="Calibri" w:cs="Iskoola Pota"/>
          <w:sz w:val="28"/>
          <w:szCs w:val="28"/>
          <w:cs/>
          <w:lang w:val="en-GB" w:bidi="si-LK"/>
        </w:rPr>
      </w:pPr>
    </w:p>
    <w:p w:rsidR="00877D21" w:rsidRPr="00877D21" w:rsidRDefault="00877D21" w:rsidP="00877D21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8"/>
          <w:szCs w:val="28"/>
          <w:lang w:val="en-GB" w:bidi="si-LK"/>
        </w:rPr>
      </w:pPr>
      <w:r w:rsidRPr="00877D21">
        <w:rPr>
          <w:rFonts w:ascii="Calibri" w:hAnsi="Calibri" w:cs="Iskoola Pota"/>
          <w:sz w:val="28"/>
          <w:szCs w:val="28"/>
          <w:cs/>
          <w:lang w:val="en-GB" w:bidi="si-LK"/>
        </w:rPr>
        <w:t xml:space="preserve"> බුදුරජාණන් වහන්සේ විසින් අවබෝධ කරගත් ධර්මය මුලින්ම දේශනා කළ යුත්තේ කවරෙකුට දැයි සිතා බැලූ බුදුරජාණන් වහන්සේට පළමුවෙන් ම සිහියට නැගුණේ</w:t>
      </w:r>
      <w:r w:rsidRPr="00877D21">
        <w:rPr>
          <w:rFonts w:ascii="Calibri" w:hAnsi="Calibri" w:cs="Iskoola Pota" w:hint="cs"/>
          <w:sz w:val="28"/>
          <w:szCs w:val="28"/>
          <w:cs/>
          <w:lang w:val="en-GB" w:bidi="si-LK"/>
        </w:rPr>
        <w:t xml:space="preserve"> කවුරුන් ද?</w:t>
      </w:r>
    </w:p>
    <w:p w:rsidR="00877D21" w:rsidRPr="00877D21" w:rsidRDefault="00877D21" w:rsidP="00877D21">
      <w:pPr>
        <w:pStyle w:val="ListParagraph"/>
        <w:jc w:val="both"/>
        <w:rPr>
          <w:rFonts w:ascii="Calibri" w:hAnsi="Calibri" w:cs="Iskoola Pota"/>
          <w:sz w:val="28"/>
          <w:szCs w:val="28"/>
          <w:cs/>
          <w:lang w:val="en-GB" w:bidi="si-LK"/>
        </w:rPr>
      </w:pPr>
    </w:p>
    <w:p w:rsidR="00877D21" w:rsidRPr="00877D21" w:rsidRDefault="00877D21" w:rsidP="00877D21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8"/>
          <w:szCs w:val="28"/>
          <w:lang w:val="en-GB" w:bidi="si-LK"/>
        </w:rPr>
      </w:pPr>
      <w:r w:rsidRPr="00877D21">
        <w:rPr>
          <w:rFonts w:ascii="Calibri" w:hAnsi="Calibri" w:cs="Iskoola Pota"/>
          <w:sz w:val="28"/>
          <w:szCs w:val="28"/>
          <w:cs/>
          <w:lang w:val="en-GB" w:bidi="si-LK"/>
        </w:rPr>
        <w:t>බුදුරජාණන් වහන්සේගේ පළමු ධර්ම දේශනාව කුමක් ද?</w:t>
      </w:r>
      <w:r w:rsidRPr="00877D21">
        <w:rPr>
          <w:rFonts w:ascii="Calibri" w:hAnsi="Calibri" w:cs="Iskoola Pota" w:hint="cs"/>
          <w:sz w:val="28"/>
          <w:szCs w:val="28"/>
          <w:cs/>
          <w:lang w:val="en-GB" w:bidi="si-LK"/>
        </w:rPr>
        <w:t xml:space="preserve"> දේශනා කළේ කා හට ද? </w:t>
      </w:r>
    </w:p>
    <w:p w:rsidR="00877D21" w:rsidRPr="00877D21" w:rsidRDefault="00877D21" w:rsidP="00877D21">
      <w:pPr>
        <w:pStyle w:val="ListParagraph"/>
        <w:jc w:val="both"/>
        <w:rPr>
          <w:rFonts w:ascii="Calibri" w:hAnsi="Calibri" w:cs="Iskoola Pota"/>
          <w:sz w:val="28"/>
          <w:szCs w:val="28"/>
          <w:cs/>
          <w:lang w:val="en-GB" w:bidi="si-LK"/>
        </w:rPr>
      </w:pPr>
    </w:p>
    <w:p w:rsidR="00877D21" w:rsidRPr="00877D21" w:rsidRDefault="00877D21" w:rsidP="00877D21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8"/>
          <w:szCs w:val="28"/>
          <w:lang w:val="en-GB" w:bidi="si-LK"/>
        </w:rPr>
      </w:pPr>
      <w:r w:rsidRPr="00877D21">
        <w:rPr>
          <w:rFonts w:ascii="Calibri" w:hAnsi="Calibri" w:hint="cs"/>
          <w:sz w:val="28"/>
          <w:szCs w:val="28"/>
          <w:cs/>
          <w:lang w:val="en-GB" w:bidi="si-LK"/>
        </w:rPr>
        <w:t>තුන් බෑ ජටිලයන් නම් කරන්න</w:t>
      </w:r>
    </w:p>
    <w:p w:rsidR="00877D21" w:rsidRPr="00877D21" w:rsidRDefault="00877D21" w:rsidP="00877D21">
      <w:pPr>
        <w:pStyle w:val="ListParagraph"/>
        <w:jc w:val="both"/>
        <w:rPr>
          <w:rFonts w:ascii="Calibri" w:hAnsi="Calibri" w:cs="Iskoola Pota"/>
          <w:sz w:val="28"/>
          <w:szCs w:val="28"/>
          <w:cs/>
          <w:lang w:val="en-GB" w:bidi="si-LK"/>
        </w:rPr>
      </w:pPr>
    </w:p>
    <w:p w:rsidR="00877D21" w:rsidRPr="00877D21" w:rsidRDefault="00877D21" w:rsidP="00877D21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8"/>
          <w:szCs w:val="28"/>
          <w:lang w:val="en-GB" w:bidi="si-LK"/>
        </w:rPr>
      </w:pPr>
      <w:r w:rsidRPr="00877D21">
        <w:rPr>
          <w:rFonts w:ascii="Calibri" w:hAnsi="Calibri" w:hint="cs"/>
          <w:sz w:val="28"/>
          <w:szCs w:val="28"/>
          <w:cs/>
          <w:lang w:val="en-GB" w:bidi="si-LK"/>
        </w:rPr>
        <w:t>ප්‍රථම ධර්ම දූත පිරිසට අයත් සංඛ්‍යාව කොපමණ ද?</w:t>
      </w:r>
    </w:p>
    <w:p w:rsidR="00877D21" w:rsidRPr="00877D21" w:rsidRDefault="00877D21" w:rsidP="00877D21">
      <w:pPr>
        <w:rPr>
          <w:rFonts w:cs="Iskoola Pota"/>
          <w:sz w:val="24"/>
          <w:szCs w:val="24"/>
          <w:cs/>
          <w:lang w:val="en-GB" w:bidi="si-LK"/>
        </w:rPr>
      </w:pPr>
    </w:p>
    <w:sectPr w:rsidR="00877D21" w:rsidRPr="00877D21" w:rsidSect="00C7114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54325"/>
    <w:multiLevelType w:val="hybridMultilevel"/>
    <w:tmpl w:val="CB88B136"/>
    <w:lvl w:ilvl="0" w:tplc="1E0AC55A">
      <w:start w:val="1"/>
      <w:numFmt w:val="decimal"/>
      <w:lvlText w:val="%1."/>
      <w:lvlJc w:val="left"/>
      <w:pPr>
        <w:ind w:left="720" w:hanging="360"/>
      </w:pPr>
      <w:rPr>
        <w:rFonts w:cs="Iskoola Pot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95C78"/>
    <w:multiLevelType w:val="hybridMultilevel"/>
    <w:tmpl w:val="46C6734E"/>
    <w:lvl w:ilvl="0" w:tplc="AF4C96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725738">
    <w:abstractNumId w:val="1"/>
  </w:num>
  <w:num w:numId="2" w16cid:durableId="27089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144"/>
    <w:rsid w:val="00262CE9"/>
    <w:rsid w:val="004513A5"/>
    <w:rsid w:val="005E3EF9"/>
    <w:rsid w:val="00877D21"/>
    <w:rsid w:val="00C7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1606E"/>
  <w15:chartTrackingRefBased/>
  <w15:docId w15:val="{4A4264C0-87BF-4DF2-BC8D-E25FA1B6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94761559318</dc:creator>
  <cp:keywords/>
  <dc:description/>
  <cp:lastModifiedBy>sandyakumari6772@gmail.com</cp:lastModifiedBy>
  <cp:revision>2</cp:revision>
  <dcterms:created xsi:type="dcterms:W3CDTF">2022-06-13T11:38:00Z</dcterms:created>
  <dcterms:modified xsi:type="dcterms:W3CDTF">2022-06-13T11:38:00Z</dcterms:modified>
</cp:coreProperties>
</file>